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ADD1" w14:textId="20F3CDFE" w:rsidR="00120522" w:rsidRPr="00120522" w:rsidRDefault="00120522" w:rsidP="00120522">
      <w:pPr>
        <w:spacing w:before="360" w:after="80" w:line="240" w:lineRule="auto"/>
        <w:outlineLvl w:val="1"/>
        <w:rPr>
          <w:rFonts w:ascii="Times New Roman" w:eastAsia="Times New Roman" w:hAnsi="Times New Roman" w:cs="Times New Roman"/>
          <w:b/>
          <w:bCs/>
          <w:sz w:val="36"/>
          <w:szCs w:val="36"/>
        </w:rPr>
      </w:pPr>
      <w:r w:rsidRPr="00120522">
        <w:rPr>
          <w:rFonts w:ascii="Arial" w:eastAsia="Times New Roman" w:hAnsi="Arial" w:cs="Arial"/>
          <w:noProof/>
          <w:color w:val="000000"/>
          <w:sz w:val="32"/>
          <w:szCs w:val="32"/>
          <w:bdr w:val="none" w:sz="0" w:space="0" w:color="auto" w:frame="1"/>
        </w:rPr>
        <w:drawing>
          <wp:inline distT="0" distB="0" distL="0" distR="0" wp14:anchorId="4B50B1E7" wp14:editId="24B3CE08">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0522">
        <w:rPr>
          <w:rFonts w:ascii="Arial" w:eastAsia="Times New Roman" w:hAnsi="Arial" w:cs="Arial"/>
          <w:b/>
          <w:bCs/>
          <w:color w:val="000000"/>
          <w:sz w:val="34"/>
          <w:szCs w:val="34"/>
        </w:rPr>
        <w:t xml:space="preserve"> WebSite Auditor</w:t>
      </w:r>
    </w:p>
    <w:p w14:paraId="7C9A1A6A"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t>WebSite Auditor is a full-fledged on-page optimization tool</w:t>
      </w:r>
    </w:p>
    <w:p w14:paraId="3EF45F80"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WebSite Auditor is an on-page SEO tool that is made to help you identify and fix all site errors, and make sure every landing page is optimized for the keywords you target.</w:t>
      </w:r>
    </w:p>
    <w:p w14:paraId="4000893E"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This software not only crawls all your site's pages to run a thorough check, it also analyzes top ranking competitors in your niche and uncovers their keyword usage techniques that have led them to top rankings.</w:t>
      </w:r>
    </w:p>
    <w:p w14:paraId="6F9DDDE5"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t>WebSite Auditor helps you find and fix all on-page issues that may affect your rankings:</w:t>
      </w:r>
    </w:p>
    <w:p w14:paraId="16569A3F" w14:textId="77777777" w:rsidR="00120522" w:rsidRPr="00120522" w:rsidRDefault="00120522" w:rsidP="00120522">
      <w:pPr>
        <w:numPr>
          <w:ilvl w:val="0"/>
          <w:numId w:val="1"/>
        </w:numPr>
        <w:spacing w:before="240" w:after="0" w:line="240" w:lineRule="auto"/>
        <w:textAlignment w:val="baseline"/>
        <w:rPr>
          <w:rFonts w:ascii="Arial" w:eastAsia="Times New Roman" w:hAnsi="Arial" w:cs="Arial"/>
          <w:color w:val="000000"/>
        </w:rPr>
      </w:pPr>
      <w:r w:rsidRPr="00120522">
        <w:rPr>
          <w:rFonts w:ascii="Arial" w:eastAsia="Times New Roman" w:hAnsi="Arial" w:cs="Arial"/>
          <w:color w:val="000000"/>
        </w:rPr>
        <w:t>Find all technical issues that lower your rankings</w:t>
      </w:r>
    </w:p>
    <w:p w14:paraId="136826B3" w14:textId="77777777" w:rsidR="00120522" w:rsidRPr="00120522" w:rsidRDefault="00120522" w:rsidP="00120522">
      <w:pPr>
        <w:numPr>
          <w:ilvl w:val="0"/>
          <w:numId w:val="1"/>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Learn how to fix the problems</w:t>
      </w:r>
    </w:p>
    <w:p w14:paraId="1DA16344" w14:textId="77777777" w:rsidR="00120522" w:rsidRPr="00120522" w:rsidRDefault="00120522" w:rsidP="00120522">
      <w:pPr>
        <w:numPr>
          <w:ilvl w:val="0"/>
          <w:numId w:val="1"/>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See how your competitors are handling on-page SEO</w:t>
      </w:r>
    </w:p>
    <w:p w14:paraId="5369F10F" w14:textId="77777777" w:rsidR="00120522" w:rsidRPr="00120522" w:rsidRDefault="00120522" w:rsidP="00120522">
      <w:pPr>
        <w:numPr>
          <w:ilvl w:val="0"/>
          <w:numId w:val="1"/>
        </w:numPr>
        <w:spacing w:after="240" w:line="240" w:lineRule="auto"/>
        <w:textAlignment w:val="baseline"/>
        <w:rPr>
          <w:rFonts w:ascii="Arial" w:eastAsia="Times New Roman" w:hAnsi="Arial" w:cs="Arial"/>
          <w:color w:val="000000"/>
        </w:rPr>
      </w:pPr>
      <w:r w:rsidRPr="00120522">
        <w:rPr>
          <w:rFonts w:ascii="Arial" w:eastAsia="Times New Roman" w:hAnsi="Arial" w:cs="Arial"/>
          <w:color w:val="000000"/>
        </w:rPr>
        <w:t>Get keyword usage advice for each of your pages</w:t>
      </w:r>
    </w:p>
    <w:p w14:paraId="22519F9F"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Let's see in more detail how WebSite Auditor covers two major on-page optimization stages:</w:t>
      </w:r>
    </w:p>
    <w:p w14:paraId="30656211" w14:textId="77777777" w:rsidR="00120522" w:rsidRPr="00120522" w:rsidRDefault="00120522" w:rsidP="00120522">
      <w:pPr>
        <w:numPr>
          <w:ilvl w:val="0"/>
          <w:numId w:val="2"/>
        </w:numPr>
        <w:spacing w:before="240" w:after="0" w:line="240" w:lineRule="auto"/>
        <w:textAlignment w:val="baseline"/>
        <w:rPr>
          <w:rFonts w:ascii="Arial" w:eastAsia="Times New Roman" w:hAnsi="Arial" w:cs="Arial"/>
          <w:color w:val="000000"/>
        </w:rPr>
      </w:pPr>
      <w:r w:rsidRPr="00120522">
        <w:rPr>
          <w:rFonts w:ascii="Arial" w:eastAsia="Times New Roman" w:hAnsi="Arial" w:cs="Arial"/>
          <w:color w:val="000000"/>
        </w:rPr>
        <w:t>SEO Site Audit</w:t>
      </w:r>
    </w:p>
    <w:p w14:paraId="3C6FEEB5" w14:textId="77777777" w:rsidR="00120522" w:rsidRPr="00120522" w:rsidRDefault="00120522" w:rsidP="00120522">
      <w:pPr>
        <w:numPr>
          <w:ilvl w:val="0"/>
          <w:numId w:val="2"/>
        </w:numPr>
        <w:spacing w:after="240" w:line="240" w:lineRule="auto"/>
        <w:textAlignment w:val="baseline"/>
        <w:rPr>
          <w:rFonts w:ascii="Arial" w:eastAsia="Times New Roman" w:hAnsi="Arial" w:cs="Arial"/>
          <w:color w:val="000000"/>
        </w:rPr>
      </w:pPr>
      <w:r w:rsidRPr="00120522">
        <w:rPr>
          <w:rFonts w:ascii="Arial" w:eastAsia="Times New Roman" w:hAnsi="Arial" w:cs="Arial"/>
          <w:color w:val="000000"/>
        </w:rPr>
        <w:t>Content Optimization</w:t>
      </w:r>
    </w:p>
    <w:p w14:paraId="2D256900"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t>SEO Site Audit</w:t>
      </w:r>
    </w:p>
    <w:p w14:paraId="0F39F746"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Before starting on-page SEO process, we should carefully check our website against various SEO factors. A site should be evaluated in terms of navigation, robustness of its structural elements, W3C compliance, user- and search engine-friendliness. With Google's new policy on mobile-friendly sites in place, websites must also be able to pass the mobile friendliness test. WebSite Auditor covers all this.</w:t>
      </w:r>
    </w:p>
    <w:p w14:paraId="3DCFFCD7"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WebSite Auditor crawls your entire site (or any site you need to research, ex. a competitor) and reports on a variety of on-page SEO factors that are important for successful ranking. So the tool runs all-rounded SEO audit and brings to the spotlight any website's structure and coding flaws. The software lets you find and fix:</w:t>
      </w:r>
    </w:p>
    <w:p w14:paraId="6F2397B9" w14:textId="77777777" w:rsidR="00120522" w:rsidRPr="00120522" w:rsidRDefault="00120522" w:rsidP="00120522">
      <w:pPr>
        <w:numPr>
          <w:ilvl w:val="0"/>
          <w:numId w:val="3"/>
        </w:numPr>
        <w:spacing w:before="240" w:after="0" w:line="240" w:lineRule="auto"/>
        <w:textAlignment w:val="baseline"/>
        <w:rPr>
          <w:rFonts w:ascii="Arial" w:eastAsia="Times New Roman" w:hAnsi="Arial" w:cs="Arial"/>
          <w:color w:val="000000"/>
        </w:rPr>
      </w:pPr>
      <w:r w:rsidRPr="00120522">
        <w:rPr>
          <w:rFonts w:ascii="Arial" w:eastAsia="Times New Roman" w:hAnsi="Arial" w:cs="Arial"/>
          <w:color w:val="000000"/>
        </w:rPr>
        <w:t>Broken links</w:t>
      </w:r>
    </w:p>
    <w:p w14:paraId="43808952" w14:textId="77777777" w:rsidR="00120522" w:rsidRPr="00120522" w:rsidRDefault="00120522" w:rsidP="00120522">
      <w:pPr>
        <w:numPr>
          <w:ilvl w:val="0"/>
          <w:numId w:val="3"/>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Duplicate content</w:t>
      </w:r>
    </w:p>
    <w:p w14:paraId="3520E508" w14:textId="77777777" w:rsidR="00120522" w:rsidRPr="00120522" w:rsidRDefault="00120522" w:rsidP="00120522">
      <w:pPr>
        <w:numPr>
          <w:ilvl w:val="0"/>
          <w:numId w:val="3"/>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Validation errors (W3S markup validator)</w:t>
      </w:r>
    </w:p>
    <w:p w14:paraId="49FF405E" w14:textId="77777777" w:rsidR="00120522" w:rsidRPr="00120522" w:rsidRDefault="00120522" w:rsidP="00120522">
      <w:pPr>
        <w:numPr>
          <w:ilvl w:val="0"/>
          <w:numId w:val="3"/>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404 and other server response code errors</w:t>
      </w:r>
    </w:p>
    <w:p w14:paraId="60553588" w14:textId="77777777" w:rsidR="00120522" w:rsidRPr="00120522" w:rsidRDefault="00120522" w:rsidP="00120522">
      <w:pPr>
        <w:numPr>
          <w:ilvl w:val="0"/>
          <w:numId w:val="3"/>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Not indexed webpages</w:t>
      </w:r>
    </w:p>
    <w:p w14:paraId="3FF38503" w14:textId="77777777" w:rsidR="00120522" w:rsidRPr="00120522" w:rsidRDefault="00120522" w:rsidP="00120522">
      <w:pPr>
        <w:numPr>
          <w:ilvl w:val="0"/>
          <w:numId w:val="3"/>
        </w:numPr>
        <w:spacing w:after="240" w:line="240" w:lineRule="auto"/>
        <w:textAlignment w:val="baseline"/>
        <w:rPr>
          <w:rFonts w:ascii="Arial" w:eastAsia="Times New Roman" w:hAnsi="Arial" w:cs="Arial"/>
          <w:color w:val="000000"/>
        </w:rPr>
      </w:pPr>
      <w:r w:rsidRPr="00120522">
        <w:rPr>
          <w:rFonts w:ascii="Arial" w:eastAsia="Times New Roman" w:hAnsi="Arial" w:cs="Arial"/>
          <w:color w:val="000000"/>
        </w:rPr>
        <w:t>Missing or too long titles and meta description</w:t>
      </w:r>
    </w:p>
    <w:p w14:paraId="7C429F6D"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The application also lets you fetch info on:</w:t>
      </w:r>
    </w:p>
    <w:p w14:paraId="22EB028C" w14:textId="77777777" w:rsidR="00120522" w:rsidRPr="00120522" w:rsidRDefault="00120522" w:rsidP="00120522">
      <w:pPr>
        <w:numPr>
          <w:ilvl w:val="0"/>
          <w:numId w:val="4"/>
        </w:numPr>
        <w:spacing w:before="240" w:after="0" w:line="240" w:lineRule="auto"/>
        <w:textAlignment w:val="baseline"/>
        <w:rPr>
          <w:rFonts w:ascii="Arial" w:eastAsia="Times New Roman" w:hAnsi="Arial" w:cs="Arial"/>
          <w:color w:val="000000"/>
        </w:rPr>
      </w:pPr>
      <w:r w:rsidRPr="00120522">
        <w:rPr>
          <w:rFonts w:ascii="Arial" w:eastAsia="Times New Roman" w:hAnsi="Arial" w:cs="Arial"/>
          <w:color w:val="000000"/>
        </w:rPr>
        <w:t>The total number of links on the page</w:t>
      </w:r>
    </w:p>
    <w:p w14:paraId="2CCD88B5" w14:textId="77777777" w:rsidR="00120522" w:rsidRPr="00120522" w:rsidRDefault="00120522" w:rsidP="00120522">
      <w:pPr>
        <w:numPr>
          <w:ilvl w:val="0"/>
          <w:numId w:val="4"/>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The number of external links on the page</w:t>
      </w:r>
    </w:p>
    <w:p w14:paraId="6402450B" w14:textId="77777777" w:rsidR="00120522" w:rsidRPr="00120522" w:rsidRDefault="00120522" w:rsidP="00120522">
      <w:pPr>
        <w:numPr>
          <w:ilvl w:val="0"/>
          <w:numId w:val="4"/>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Google PageRank of any page</w:t>
      </w:r>
    </w:p>
    <w:p w14:paraId="461FA72A" w14:textId="77777777" w:rsidR="00120522" w:rsidRPr="00120522" w:rsidRDefault="00120522" w:rsidP="00120522">
      <w:pPr>
        <w:numPr>
          <w:ilvl w:val="0"/>
          <w:numId w:val="4"/>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Cache date in Google, Yahoo!, Bing</w:t>
      </w:r>
    </w:p>
    <w:p w14:paraId="475CCCE0" w14:textId="77777777" w:rsidR="00120522" w:rsidRPr="00120522" w:rsidRDefault="00120522" w:rsidP="00120522">
      <w:pPr>
        <w:numPr>
          <w:ilvl w:val="0"/>
          <w:numId w:val="4"/>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The amount of traffic each of your pages gets</w:t>
      </w:r>
    </w:p>
    <w:p w14:paraId="4E2C8650" w14:textId="77777777" w:rsidR="00120522" w:rsidRPr="00120522" w:rsidRDefault="00120522" w:rsidP="00120522">
      <w:pPr>
        <w:numPr>
          <w:ilvl w:val="0"/>
          <w:numId w:val="4"/>
        </w:numPr>
        <w:spacing w:after="240" w:line="240" w:lineRule="auto"/>
        <w:textAlignment w:val="baseline"/>
        <w:rPr>
          <w:rFonts w:ascii="Arial" w:eastAsia="Times New Roman" w:hAnsi="Arial" w:cs="Arial"/>
          <w:color w:val="000000"/>
        </w:rPr>
      </w:pPr>
      <w:r w:rsidRPr="00120522">
        <w:rPr>
          <w:rFonts w:ascii="Arial" w:eastAsia="Times New Roman" w:hAnsi="Arial" w:cs="Arial"/>
          <w:color w:val="000000"/>
        </w:rPr>
        <w:t>And more!</w:t>
      </w:r>
    </w:p>
    <w:p w14:paraId="1D299C35" w14:textId="6261ABAE"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noProof/>
          <w:color w:val="000000"/>
          <w:bdr w:val="none" w:sz="0" w:space="0" w:color="auto" w:frame="1"/>
        </w:rPr>
        <w:lastRenderedPageBreak/>
        <w:drawing>
          <wp:inline distT="0" distB="0" distL="0" distR="0" wp14:anchorId="71C5C4E7" wp14:editId="5CAC8B1C">
            <wp:extent cx="573405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14:paraId="605A5B5E" w14:textId="49F64F13"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noProof/>
          <w:color w:val="000000"/>
          <w:bdr w:val="none" w:sz="0" w:space="0" w:color="auto" w:frame="1"/>
        </w:rPr>
        <w:drawing>
          <wp:inline distT="0" distB="0" distL="0" distR="0" wp14:anchorId="4B1FD7E4" wp14:editId="7B781CD0">
            <wp:extent cx="573405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733675"/>
                    </a:xfrm>
                    <a:prstGeom prst="rect">
                      <a:avLst/>
                    </a:prstGeom>
                    <a:noFill/>
                    <a:ln>
                      <a:noFill/>
                    </a:ln>
                  </pic:spPr>
                </pic:pic>
              </a:graphicData>
            </a:graphic>
          </wp:inline>
        </w:drawing>
      </w:r>
    </w:p>
    <w:p w14:paraId="0570153F"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t>Content Optimization</w:t>
      </w:r>
    </w:p>
    <w:p w14:paraId="37EBBB2C"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b/>
          <w:bCs/>
          <w:color w:val="000000"/>
        </w:rPr>
        <w:t>WebSite Auditor</w:t>
      </w:r>
      <w:r w:rsidRPr="00120522">
        <w:rPr>
          <w:rFonts w:ascii="Arial" w:eastAsia="Times New Roman" w:hAnsi="Arial" w:cs="Arial"/>
          <w:color w:val="000000"/>
        </w:rPr>
        <w:t xml:space="preserve"> lets you optimize each page for any targeted keyword in over 400 search engines. With the software you will be able to:</w:t>
      </w:r>
    </w:p>
    <w:p w14:paraId="6978640B" w14:textId="77777777" w:rsidR="00120522" w:rsidRPr="00120522" w:rsidRDefault="00120522" w:rsidP="00120522">
      <w:pPr>
        <w:numPr>
          <w:ilvl w:val="0"/>
          <w:numId w:val="5"/>
        </w:numPr>
        <w:spacing w:before="240" w:after="0" w:line="240" w:lineRule="auto"/>
        <w:textAlignment w:val="baseline"/>
        <w:rPr>
          <w:rFonts w:ascii="Arial" w:eastAsia="Times New Roman" w:hAnsi="Arial" w:cs="Arial"/>
          <w:color w:val="000000"/>
        </w:rPr>
      </w:pPr>
      <w:r w:rsidRPr="00120522">
        <w:rPr>
          <w:rFonts w:ascii="Arial" w:eastAsia="Times New Roman" w:hAnsi="Arial" w:cs="Arial"/>
          <w:color w:val="000000"/>
        </w:rPr>
        <w:t xml:space="preserve">Analyze the </w:t>
      </w:r>
      <w:r w:rsidRPr="00120522">
        <w:rPr>
          <w:rFonts w:ascii="Arial" w:eastAsia="Times New Roman" w:hAnsi="Arial" w:cs="Arial"/>
          <w:b/>
          <w:bCs/>
          <w:color w:val="000000"/>
        </w:rPr>
        <w:t>best optimization techniques of your competitors</w:t>
      </w:r>
      <w:r w:rsidRPr="00120522">
        <w:rPr>
          <w:rFonts w:ascii="Arial" w:eastAsia="Times New Roman" w:hAnsi="Arial" w:cs="Arial"/>
          <w:color w:val="000000"/>
        </w:rPr>
        <w:t xml:space="preserve"> and develop your own sure-fire strategy on the basis of their battle-tested SEO experience;</w:t>
      </w:r>
    </w:p>
    <w:p w14:paraId="4AA2EAC3" w14:textId="77777777" w:rsidR="00120522" w:rsidRPr="00120522" w:rsidRDefault="00120522" w:rsidP="00120522">
      <w:pPr>
        <w:numPr>
          <w:ilvl w:val="0"/>
          <w:numId w:val="5"/>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 xml:space="preserve">Evaluate </w:t>
      </w:r>
      <w:r w:rsidRPr="00120522">
        <w:rPr>
          <w:rFonts w:ascii="Arial" w:eastAsia="Times New Roman" w:hAnsi="Arial" w:cs="Arial"/>
          <w:b/>
          <w:bCs/>
          <w:color w:val="000000"/>
        </w:rPr>
        <w:t>how your landing pages are optimized</w:t>
      </w:r>
      <w:r w:rsidRPr="00120522">
        <w:rPr>
          <w:rFonts w:ascii="Arial" w:eastAsia="Times New Roman" w:hAnsi="Arial" w:cs="Arial"/>
          <w:color w:val="000000"/>
        </w:rPr>
        <w:t xml:space="preserve"> at the moment;</w:t>
      </w:r>
    </w:p>
    <w:p w14:paraId="671522D7" w14:textId="77777777" w:rsidR="00120522" w:rsidRPr="00120522" w:rsidRDefault="00120522" w:rsidP="00120522">
      <w:pPr>
        <w:numPr>
          <w:ilvl w:val="0"/>
          <w:numId w:val="5"/>
        </w:numPr>
        <w:spacing w:after="0" w:line="240" w:lineRule="auto"/>
        <w:textAlignment w:val="baseline"/>
        <w:rPr>
          <w:rFonts w:ascii="Arial" w:eastAsia="Times New Roman" w:hAnsi="Arial" w:cs="Arial"/>
          <w:color w:val="000000"/>
        </w:rPr>
      </w:pPr>
      <w:r w:rsidRPr="00120522">
        <w:rPr>
          <w:rFonts w:ascii="Arial" w:eastAsia="Times New Roman" w:hAnsi="Arial" w:cs="Arial"/>
          <w:b/>
          <w:bCs/>
          <w:color w:val="000000"/>
        </w:rPr>
        <w:t>Optimize your pages' content</w:t>
      </w:r>
      <w:r w:rsidRPr="00120522">
        <w:rPr>
          <w:rFonts w:ascii="Arial" w:eastAsia="Times New Roman" w:hAnsi="Arial" w:cs="Arial"/>
          <w:color w:val="000000"/>
        </w:rPr>
        <w:t xml:space="preserve"> for any keywords in any languages;</w:t>
      </w:r>
    </w:p>
    <w:p w14:paraId="30E67071" w14:textId="77777777" w:rsidR="00120522" w:rsidRPr="00120522" w:rsidRDefault="00120522" w:rsidP="00120522">
      <w:pPr>
        <w:numPr>
          <w:ilvl w:val="0"/>
          <w:numId w:val="5"/>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 xml:space="preserve">Calculate the appropriate </w:t>
      </w:r>
      <w:r w:rsidRPr="00120522">
        <w:rPr>
          <w:rFonts w:ascii="Arial" w:eastAsia="Times New Roman" w:hAnsi="Arial" w:cs="Arial"/>
          <w:b/>
          <w:bCs/>
          <w:color w:val="000000"/>
        </w:rPr>
        <w:t>keyword density</w:t>
      </w:r>
      <w:r w:rsidRPr="00120522">
        <w:rPr>
          <w:rFonts w:ascii="Arial" w:eastAsia="Times New Roman" w:hAnsi="Arial" w:cs="Arial"/>
          <w:color w:val="000000"/>
        </w:rPr>
        <w:t xml:space="preserve"> for each html element of your landing page;</w:t>
      </w:r>
    </w:p>
    <w:p w14:paraId="13746CD4" w14:textId="77777777" w:rsidR="00120522" w:rsidRPr="00120522" w:rsidRDefault="00120522" w:rsidP="00120522">
      <w:pPr>
        <w:numPr>
          <w:ilvl w:val="0"/>
          <w:numId w:val="5"/>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 xml:space="preserve">Calculate the appropriate </w:t>
      </w:r>
      <w:r w:rsidRPr="00120522">
        <w:rPr>
          <w:rFonts w:ascii="Arial" w:eastAsia="Times New Roman" w:hAnsi="Arial" w:cs="Arial"/>
          <w:b/>
          <w:bCs/>
          <w:color w:val="000000"/>
        </w:rPr>
        <w:t>keyword prominence</w:t>
      </w:r>
      <w:r w:rsidRPr="00120522">
        <w:rPr>
          <w:rFonts w:ascii="Arial" w:eastAsia="Times New Roman" w:hAnsi="Arial" w:cs="Arial"/>
          <w:color w:val="000000"/>
        </w:rPr>
        <w:t xml:space="preserve"> for each html element of your landing page;</w:t>
      </w:r>
    </w:p>
    <w:p w14:paraId="747FC952" w14:textId="77777777" w:rsidR="00120522" w:rsidRPr="00120522" w:rsidRDefault="00120522" w:rsidP="00120522">
      <w:pPr>
        <w:numPr>
          <w:ilvl w:val="0"/>
          <w:numId w:val="5"/>
        </w:numPr>
        <w:spacing w:after="0" w:line="240" w:lineRule="auto"/>
        <w:textAlignment w:val="baseline"/>
        <w:rPr>
          <w:rFonts w:ascii="Arial" w:eastAsia="Times New Roman" w:hAnsi="Arial" w:cs="Arial"/>
          <w:color w:val="000000"/>
        </w:rPr>
      </w:pPr>
      <w:r w:rsidRPr="00120522">
        <w:rPr>
          <w:rFonts w:ascii="Arial" w:eastAsia="Times New Roman" w:hAnsi="Arial" w:cs="Arial"/>
          <w:color w:val="000000"/>
        </w:rPr>
        <w:t xml:space="preserve">Get </w:t>
      </w:r>
      <w:r w:rsidRPr="00120522">
        <w:rPr>
          <w:rFonts w:ascii="Arial" w:eastAsia="Times New Roman" w:hAnsi="Arial" w:cs="Arial"/>
          <w:b/>
          <w:bCs/>
          <w:color w:val="000000"/>
        </w:rPr>
        <w:t>professional on-page optimization advice</w:t>
      </w:r>
      <w:r w:rsidRPr="00120522">
        <w:rPr>
          <w:rFonts w:ascii="Arial" w:eastAsia="Times New Roman" w:hAnsi="Arial" w:cs="Arial"/>
          <w:color w:val="000000"/>
        </w:rPr>
        <w:t xml:space="preserve"> and the detailed guidance in plain English</w:t>
      </w:r>
    </w:p>
    <w:p w14:paraId="655B337E" w14:textId="77777777" w:rsidR="00120522" w:rsidRPr="00120522" w:rsidRDefault="00120522" w:rsidP="00120522">
      <w:pPr>
        <w:numPr>
          <w:ilvl w:val="0"/>
          <w:numId w:val="5"/>
        </w:numPr>
        <w:spacing w:after="240" w:line="240" w:lineRule="auto"/>
        <w:textAlignment w:val="baseline"/>
        <w:rPr>
          <w:rFonts w:ascii="Arial" w:eastAsia="Times New Roman" w:hAnsi="Arial" w:cs="Arial"/>
          <w:color w:val="000000"/>
        </w:rPr>
      </w:pPr>
      <w:r w:rsidRPr="00120522">
        <w:rPr>
          <w:rFonts w:ascii="Arial" w:eastAsia="Times New Roman" w:hAnsi="Arial" w:cs="Arial"/>
          <w:color w:val="000000"/>
        </w:rPr>
        <w:t>and a lot more</w:t>
      </w:r>
    </w:p>
    <w:p w14:paraId="76D34768" w14:textId="77777777" w:rsidR="00120522" w:rsidRPr="00120522" w:rsidRDefault="00120522" w:rsidP="00120522">
      <w:pPr>
        <w:spacing w:after="0" w:line="240" w:lineRule="auto"/>
        <w:rPr>
          <w:rFonts w:ascii="Times New Roman" w:eastAsia="Times New Roman" w:hAnsi="Times New Roman" w:cs="Times New Roman"/>
          <w:sz w:val="24"/>
          <w:szCs w:val="24"/>
        </w:rPr>
      </w:pPr>
    </w:p>
    <w:p w14:paraId="22674A6F" w14:textId="0D0EE430"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noProof/>
          <w:color w:val="000000"/>
          <w:bdr w:val="none" w:sz="0" w:space="0" w:color="auto" w:frame="1"/>
        </w:rPr>
        <w:lastRenderedPageBreak/>
        <w:drawing>
          <wp:inline distT="0" distB="0" distL="0" distR="0" wp14:anchorId="1FAA16FA" wp14:editId="7F94DDD3">
            <wp:extent cx="5734050" cy="2733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733675"/>
                    </a:xfrm>
                    <a:prstGeom prst="rect">
                      <a:avLst/>
                    </a:prstGeom>
                    <a:noFill/>
                    <a:ln>
                      <a:noFill/>
                    </a:ln>
                  </pic:spPr>
                </pic:pic>
              </a:graphicData>
            </a:graphic>
          </wp:inline>
        </w:drawing>
      </w:r>
    </w:p>
    <w:p w14:paraId="6F9F3C4B"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The tool offers you a mobile friendliness check to see whether your pages comply with Google's recent mobile friendly algo change.</w:t>
      </w:r>
    </w:p>
    <w:p w14:paraId="4AD8FD62"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 xml:space="preserve">On top of all that, the software lets you create and manage your </w:t>
      </w:r>
      <w:r w:rsidRPr="00120522">
        <w:rPr>
          <w:rFonts w:ascii="Arial" w:eastAsia="Times New Roman" w:hAnsi="Arial" w:cs="Arial"/>
          <w:b/>
          <w:bCs/>
          <w:color w:val="000000"/>
        </w:rPr>
        <w:t>robots.txt file</w:t>
      </w:r>
      <w:r w:rsidRPr="00120522">
        <w:rPr>
          <w:rFonts w:ascii="Arial" w:eastAsia="Times New Roman" w:hAnsi="Arial" w:cs="Arial"/>
          <w:color w:val="000000"/>
        </w:rPr>
        <w:t xml:space="preserve"> and </w:t>
      </w:r>
      <w:r w:rsidRPr="00120522">
        <w:rPr>
          <w:rFonts w:ascii="Arial" w:eastAsia="Times New Roman" w:hAnsi="Arial" w:cs="Arial"/>
          <w:b/>
          <w:bCs/>
          <w:color w:val="000000"/>
        </w:rPr>
        <w:t>the .xml sitemap</w:t>
      </w:r>
      <w:r w:rsidRPr="00120522">
        <w:rPr>
          <w:rFonts w:ascii="Arial" w:eastAsia="Times New Roman" w:hAnsi="Arial" w:cs="Arial"/>
          <w:color w:val="000000"/>
        </w:rPr>
        <w:t xml:space="preserve"> (and upload them to your website straight from the software).</w:t>
      </w:r>
    </w:p>
    <w:p w14:paraId="017D876D" w14:textId="77777777" w:rsidR="00120522" w:rsidRPr="00120522" w:rsidRDefault="00120522" w:rsidP="00120522">
      <w:pPr>
        <w:spacing w:after="0" w:line="240" w:lineRule="auto"/>
        <w:rPr>
          <w:rFonts w:ascii="Times New Roman" w:eastAsia="Times New Roman" w:hAnsi="Times New Roman" w:cs="Times New Roman"/>
          <w:sz w:val="24"/>
          <w:szCs w:val="24"/>
        </w:rPr>
      </w:pPr>
    </w:p>
    <w:p w14:paraId="47C10683" w14:textId="7822C6F2"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noProof/>
          <w:color w:val="000000"/>
          <w:bdr w:val="none" w:sz="0" w:space="0" w:color="auto" w:frame="1"/>
        </w:rPr>
        <w:drawing>
          <wp:inline distT="0" distB="0" distL="0" distR="0" wp14:anchorId="5B4043CB" wp14:editId="763C0899">
            <wp:extent cx="57340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743200"/>
                    </a:xfrm>
                    <a:prstGeom prst="rect">
                      <a:avLst/>
                    </a:prstGeom>
                    <a:noFill/>
                    <a:ln>
                      <a:noFill/>
                    </a:ln>
                  </pic:spPr>
                </pic:pic>
              </a:graphicData>
            </a:graphic>
          </wp:inline>
        </w:drawing>
      </w:r>
    </w:p>
    <w:p w14:paraId="5323A5FC"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t>Reporting facilities and data export</w:t>
      </w:r>
    </w:p>
    <w:p w14:paraId="19A3840C"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WebSite Auditor lets you use its new drag-and-drop report editor to create on-page SEO reports that include exactly the data you need. Besides being able to choose and organize different report sections, you can customize the report even further - change its color scheme, upload your company logo, add your company credentials (or add your client's logo and credentials).</w:t>
      </w:r>
    </w:p>
    <w:p w14:paraId="310D8F7C"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You can simply print a report, or save it as a PDF/HTML file and, if needed, upload it to the web or send to email, straight from the software.</w:t>
      </w:r>
    </w:p>
    <w:p w14:paraId="70465AB1" w14:textId="77777777" w:rsidR="00120522" w:rsidRPr="00120522" w:rsidRDefault="00120522" w:rsidP="00120522">
      <w:pPr>
        <w:spacing w:after="0" w:line="240" w:lineRule="auto"/>
        <w:rPr>
          <w:rFonts w:ascii="Times New Roman" w:eastAsia="Times New Roman" w:hAnsi="Times New Roman" w:cs="Times New Roman"/>
          <w:sz w:val="24"/>
          <w:szCs w:val="24"/>
        </w:rPr>
      </w:pPr>
      <w:r w:rsidRPr="00120522">
        <w:rPr>
          <w:rFonts w:ascii="Arial" w:eastAsia="Times New Roman" w:hAnsi="Arial" w:cs="Arial"/>
          <w:color w:val="000000"/>
        </w:rPr>
        <w:t>If you prefer to work with the data further outside WebSite Auditor (ex. in an Excel spreadsheet), you can export the data in various supported formats (.csv,. xml, .sql, .txt).</w:t>
      </w:r>
    </w:p>
    <w:p w14:paraId="56121F8D" w14:textId="77777777" w:rsidR="00120522" w:rsidRPr="00120522" w:rsidRDefault="00120522" w:rsidP="00120522">
      <w:pPr>
        <w:spacing w:before="280" w:after="80" w:line="240" w:lineRule="auto"/>
        <w:outlineLvl w:val="2"/>
        <w:rPr>
          <w:rFonts w:ascii="Times New Roman" w:eastAsia="Times New Roman" w:hAnsi="Times New Roman" w:cs="Times New Roman"/>
          <w:b/>
          <w:bCs/>
          <w:sz w:val="27"/>
          <w:szCs w:val="27"/>
        </w:rPr>
      </w:pPr>
      <w:r w:rsidRPr="00120522">
        <w:rPr>
          <w:rFonts w:ascii="Arial" w:eastAsia="Times New Roman" w:hAnsi="Arial" w:cs="Arial"/>
          <w:b/>
          <w:bCs/>
          <w:color w:val="000000"/>
          <w:sz w:val="26"/>
          <w:szCs w:val="26"/>
        </w:rPr>
        <w:lastRenderedPageBreak/>
        <w:t>Bottom line</w:t>
      </w:r>
    </w:p>
    <w:p w14:paraId="105149C1"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WebSite Auditor is an advanced onpage optimization tool that saves you tons of valuable time and arms you with detailed recommendations on how to improve your website's results in Search Engines.</w:t>
      </w:r>
    </w:p>
    <w:p w14:paraId="19872950"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 xml:space="preserve">The software is cross-platform, so it will seamlessly run on </w:t>
      </w:r>
      <w:r w:rsidRPr="00120522">
        <w:rPr>
          <w:rFonts w:ascii="Arial" w:eastAsia="Times New Roman" w:hAnsi="Arial" w:cs="Arial"/>
          <w:b/>
          <w:bCs/>
          <w:color w:val="000000"/>
        </w:rPr>
        <w:t>Windows, Mac and Linux</w:t>
      </w:r>
      <w:r w:rsidRPr="00120522">
        <w:rPr>
          <w:rFonts w:ascii="Arial" w:eastAsia="Times New Roman" w:hAnsi="Arial" w:cs="Arial"/>
          <w:color w:val="000000"/>
        </w:rPr>
        <w:t>.</w:t>
      </w:r>
    </w:p>
    <w:p w14:paraId="71489E61"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 xml:space="preserve">The price varies as the tool comes in three editions: </w:t>
      </w:r>
      <w:r w:rsidRPr="00120522">
        <w:rPr>
          <w:rFonts w:ascii="Arial" w:eastAsia="Times New Roman" w:hAnsi="Arial" w:cs="Arial"/>
          <w:b/>
          <w:bCs/>
          <w:color w:val="000000"/>
        </w:rPr>
        <w:t>Free</w:t>
      </w:r>
      <w:r w:rsidRPr="00120522">
        <w:rPr>
          <w:rFonts w:ascii="Arial" w:eastAsia="Times New Roman" w:hAnsi="Arial" w:cs="Arial"/>
          <w:color w:val="000000"/>
        </w:rPr>
        <w:t xml:space="preserve"> (with some limitations), </w:t>
      </w:r>
      <w:r w:rsidRPr="00120522">
        <w:rPr>
          <w:rFonts w:ascii="Arial" w:eastAsia="Times New Roman" w:hAnsi="Arial" w:cs="Arial"/>
          <w:b/>
          <w:bCs/>
          <w:color w:val="000000"/>
        </w:rPr>
        <w:t>Professional</w:t>
      </w:r>
      <w:r w:rsidRPr="00120522">
        <w:rPr>
          <w:rFonts w:ascii="Arial" w:eastAsia="Times New Roman" w:hAnsi="Arial" w:cs="Arial"/>
          <w:color w:val="000000"/>
        </w:rPr>
        <w:t xml:space="preserve"> and </w:t>
      </w:r>
      <w:r w:rsidRPr="00120522">
        <w:rPr>
          <w:rFonts w:ascii="Arial" w:eastAsia="Times New Roman" w:hAnsi="Arial" w:cs="Arial"/>
          <w:b/>
          <w:bCs/>
          <w:color w:val="000000"/>
        </w:rPr>
        <w:t>Enterprise</w:t>
      </w:r>
      <w:r w:rsidRPr="00120522">
        <w:rPr>
          <w:rFonts w:ascii="Arial" w:eastAsia="Times New Roman" w:hAnsi="Arial" w:cs="Arial"/>
          <w:color w:val="000000"/>
        </w:rPr>
        <w:t xml:space="preserve">. You can purchase WebSite Auditor as a standalone tool, or as part of the </w:t>
      </w:r>
      <w:hyperlink r:id="rId10" w:history="1">
        <w:r w:rsidRPr="00120522">
          <w:rPr>
            <w:rFonts w:ascii="Arial" w:eastAsia="Times New Roman" w:hAnsi="Arial" w:cs="Arial"/>
            <w:color w:val="1155CC"/>
            <w:u w:val="single"/>
          </w:rPr>
          <w:t>SEO PowerSuite</w:t>
        </w:r>
      </w:hyperlink>
      <w:r w:rsidRPr="00120522">
        <w:rPr>
          <w:rFonts w:ascii="Arial" w:eastAsia="Times New Roman" w:hAnsi="Arial" w:cs="Arial"/>
          <w:color w:val="000000"/>
        </w:rPr>
        <w:t xml:space="preserve"> toolkit which also includes the tools for rank checking, keyword research, link analysis and link building. You will find </w:t>
      </w:r>
      <w:hyperlink r:id="rId11" w:history="1">
        <w:r w:rsidRPr="00120522">
          <w:rPr>
            <w:rFonts w:ascii="Arial" w:eastAsia="Times New Roman" w:hAnsi="Arial" w:cs="Arial"/>
            <w:color w:val="1155CC"/>
            <w:u w:val="single"/>
          </w:rPr>
          <w:t>WebSite Auditor pricing here</w:t>
        </w:r>
      </w:hyperlink>
      <w:r w:rsidRPr="00120522">
        <w:rPr>
          <w:rFonts w:ascii="Arial" w:eastAsia="Times New Roman" w:hAnsi="Arial" w:cs="Arial"/>
          <w:color w:val="000000"/>
        </w:rPr>
        <w:t>.</w:t>
      </w:r>
    </w:p>
    <w:p w14:paraId="09F0D18C"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color w:val="000000"/>
        </w:rPr>
        <w:t>You can check it out for free and see how deeply you can check your site and how many things you might have been missing.</w:t>
      </w:r>
    </w:p>
    <w:p w14:paraId="76A3A752" w14:textId="77777777" w:rsidR="00120522" w:rsidRPr="00120522" w:rsidRDefault="00120522" w:rsidP="00120522">
      <w:pPr>
        <w:spacing w:before="240" w:after="240" w:line="240" w:lineRule="auto"/>
        <w:rPr>
          <w:rFonts w:ascii="Times New Roman" w:eastAsia="Times New Roman" w:hAnsi="Times New Roman" w:cs="Times New Roman"/>
          <w:sz w:val="24"/>
          <w:szCs w:val="24"/>
        </w:rPr>
      </w:pPr>
      <w:r w:rsidRPr="00120522">
        <w:rPr>
          <w:rFonts w:ascii="Arial" w:eastAsia="Times New Roman" w:hAnsi="Arial" w:cs="Arial"/>
          <w:b/>
          <w:bCs/>
          <w:color w:val="000000"/>
        </w:rPr>
        <w:t xml:space="preserve">Click here to </w:t>
      </w:r>
      <w:hyperlink r:id="rId12" w:history="1">
        <w:r w:rsidRPr="00120522">
          <w:rPr>
            <w:rFonts w:ascii="Arial" w:eastAsia="Times New Roman" w:hAnsi="Arial" w:cs="Arial"/>
            <w:b/>
            <w:bCs/>
            <w:color w:val="1155CC"/>
            <w:u w:val="single"/>
          </w:rPr>
          <w:t>download the free edition of WebSite Auditor</w:t>
        </w:r>
      </w:hyperlink>
    </w:p>
    <w:p w14:paraId="5B5A7FB8" w14:textId="77777777" w:rsidR="00AD6E00" w:rsidRDefault="00AD6E00"/>
    <w:sectPr w:rsidR="00AD6E00" w:rsidSect="00F9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7074"/>
    <w:multiLevelType w:val="multilevel"/>
    <w:tmpl w:val="B1DA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4428"/>
    <w:multiLevelType w:val="multilevel"/>
    <w:tmpl w:val="0B1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38AB"/>
    <w:multiLevelType w:val="multilevel"/>
    <w:tmpl w:val="6C1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646F0"/>
    <w:multiLevelType w:val="multilevel"/>
    <w:tmpl w:val="3738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B6775"/>
    <w:multiLevelType w:val="multilevel"/>
    <w:tmpl w:val="7EC0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CA"/>
    <w:rsid w:val="00120522"/>
    <w:rsid w:val="00AD6E00"/>
    <w:rsid w:val="00E245CA"/>
    <w:rsid w:val="00F963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2EF1"/>
  <w15:chartTrackingRefBased/>
  <w15:docId w15:val="{990AEC92-C4AA-4063-8DE4-9D0024C7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0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0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5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05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0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05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link-assistant.com/website-auditor/downloa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ink-assistant.com/website-auditor/buy.html" TargetMode="External"/><Relationship Id="rId5" Type="http://schemas.openxmlformats.org/officeDocument/2006/relationships/image" Target="media/image1.png"/><Relationship Id="rId10" Type="http://schemas.openxmlformats.org/officeDocument/2006/relationships/hyperlink" Target="http://www.link-assistant.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Kalashnikova</dc:creator>
  <cp:keywords/>
  <dc:description/>
  <cp:lastModifiedBy>Yana Kalashnikova</cp:lastModifiedBy>
  <cp:revision>2</cp:revision>
  <dcterms:created xsi:type="dcterms:W3CDTF">2022-10-07T10:59:00Z</dcterms:created>
  <dcterms:modified xsi:type="dcterms:W3CDTF">2022-10-07T11:00:00Z</dcterms:modified>
</cp:coreProperties>
</file>